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E1FA" w14:textId="39E4AE6A" w:rsidR="00D87433" w:rsidRDefault="00000000">
      <w:pPr>
        <w:pStyle w:val="Title"/>
      </w:pPr>
      <w:r>
        <w:t>An</w:t>
      </w:r>
      <w:r>
        <w:rPr>
          <w:spacing w:val="-3"/>
        </w:rPr>
        <w:t xml:space="preserve"> </w:t>
      </w:r>
      <w:r>
        <w:t>Article</w:t>
      </w:r>
      <w:r>
        <w:rPr>
          <w:spacing w:val="-3"/>
        </w:rPr>
        <w:t xml:space="preserve"> </w:t>
      </w:r>
      <w:r>
        <w:t>for</w:t>
      </w:r>
      <w:r>
        <w:rPr>
          <w:spacing w:val="-3"/>
        </w:rPr>
        <w:t xml:space="preserve"> </w:t>
      </w:r>
      <w:r>
        <w:t>the</w:t>
      </w:r>
      <w:r>
        <w:rPr>
          <w:spacing w:val="-3"/>
        </w:rPr>
        <w:t xml:space="preserve"> </w:t>
      </w:r>
      <w:r w:rsidR="008A4208">
        <w:t>8</w:t>
      </w:r>
      <w:r>
        <w:rPr>
          <w:vertAlign w:val="superscript"/>
        </w:rPr>
        <w:t>th</w:t>
      </w:r>
      <w:r>
        <w:rPr>
          <w:spacing w:val="-3"/>
        </w:rPr>
        <w:t xml:space="preserve"> </w:t>
      </w:r>
      <w:r>
        <w:t>IBM</w:t>
      </w:r>
      <w:r>
        <w:rPr>
          <w:spacing w:val="-3"/>
        </w:rPr>
        <w:t xml:space="preserve"> </w:t>
      </w:r>
      <w:r>
        <w:t>-</w:t>
      </w:r>
      <w:r>
        <w:rPr>
          <w:spacing w:val="-3"/>
        </w:rPr>
        <w:t xml:space="preserve"> </w:t>
      </w:r>
      <w:r>
        <w:rPr>
          <w:spacing w:val="-2"/>
        </w:rPr>
        <w:t>20</w:t>
      </w:r>
      <w:r w:rsidR="008A4208">
        <w:rPr>
          <w:spacing w:val="-2"/>
        </w:rPr>
        <w:t>25</w:t>
      </w:r>
    </w:p>
    <w:p w14:paraId="6CB3E50C" w14:textId="77777777" w:rsidR="00D87433" w:rsidRDefault="00000000">
      <w:pPr>
        <w:pStyle w:val="BodyText"/>
        <w:spacing w:before="206"/>
        <w:ind w:left="27" w:right="27"/>
        <w:jc w:val="center"/>
      </w:pPr>
      <w:r>
        <w:rPr>
          <w:vertAlign w:val="superscript"/>
        </w:rPr>
        <w:t>1*</w:t>
      </w:r>
      <w:r>
        <w:t>A.F.</w:t>
      </w:r>
      <w:r>
        <w:rPr>
          <w:spacing w:val="-6"/>
        </w:rPr>
        <w:t xml:space="preserve"> </w:t>
      </w:r>
      <w:r>
        <w:t>Author,</w:t>
      </w:r>
      <w:r>
        <w:rPr>
          <w:spacing w:val="-5"/>
        </w:rPr>
        <w:t xml:space="preserve"> </w:t>
      </w:r>
      <w:r>
        <w:rPr>
          <w:vertAlign w:val="superscript"/>
        </w:rPr>
        <w:t>2</w:t>
      </w:r>
      <w:r>
        <w:rPr>
          <w:spacing w:val="-6"/>
        </w:rPr>
        <w:t xml:space="preserve"> </w:t>
      </w:r>
      <w:r>
        <w:t>A.S.</w:t>
      </w:r>
      <w:r>
        <w:rPr>
          <w:spacing w:val="-5"/>
        </w:rPr>
        <w:t xml:space="preserve"> </w:t>
      </w:r>
      <w:r>
        <w:rPr>
          <w:spacing w:val="-2"/>
        </w:rPr>
        <w:t>Author</w:t>
      </w:r>
    </w:p>
    <w:p w14:paraId="4C66E429" w14:textId="77777777" w:rsidR="00D87433" w:rsidRDefault="00D87433">
      <w:pPr>
        <w:pStyle w:val="BodyText"/>
        <w:spacing w:before="108"/>
      </w:pPr>
    </w:p>
    <w:p w14:paraId="224BDAD4" w14:textId="77777777" w:rsidR="00D87433" w:rsidRDefault="00000000">
      <w:pPr>
        <w:pStyle w:val="BodyText"/>
        <w:ind w:left="16" w:right="27"/>
        <w:jc w:val="center"/>
      </w:pPr>
      <w:r>
        <w:rPr>
          <w:vertAlign w:val="superscript"/>
        </w:rPr>
        <w:t>1</w:t>
      </w:r>
      <w:r>
        <w:rPr>
          <w:spacing w:val="-25"/>
        </w:rPr>
        <w:t xml:space="preserve"> </w:t>
      </w:r>
      <w:r>
        <w:t>Indian</w:t>
      </w:r>
      <w:r>
        <w:rPr>
          <w:spacing w:val="-3"/>
        </w:rPr>
        <w:t xml:space="preserve"> </w:t>
      </w:r>
      <w:r>
        <w:t>Statistical</w:t>
      </w:r>
      <w:r>
        <w:rPr>
          <w:spacing w:val="-1"/>
        </w:rPr>
        <w:t xml:space="preserve"> </w:t>
      </w:r>
      <w:r>
        <w:t>Institute,</w:t>
      </w:r>
      <w:r>
        <w:rPr>
          <w:spacing w:val="-1"/>
        </w:rPr>
        <w:t xml:space="preserve"> </w:t>
      </w:r>
      <w:r>
        <w:t>Kolkata,</w:t>
      </w:r>
      <w:r>
        <w:rPr>
          <w:spacing w:val="-2"/>
        </w:rPr>
        <w:t xml:space="preserve"> India</w:t>
      </w:r>
    </w:p>
    <w:p w14:paraId="5316BA00" w14:textId="77777777" w:rsidR="00D87433" w:rsidRDefault="00000000">
      <w:pPr>
        <w:pStyle w:val="BodyText"/>
        <w:spacing w:before="9"/>
        <w:ind w:right="27"/>
        <w:jc w:val="center"/>
      </w:pPr>
      <w:r>
        <w:rPr>
          <w:vertAlign w:val="superscript"/>
        </w:rPr>
        <w:t>2</w:t>
      </w:r>
      <w:r>
        <w:rPr>
          <w:spacing w:val="-3"/>
        </w:rPr>
        <w:t xml:space="preserve"> </w:t>
      </w:r>
      <w:r>
        <w:t>Kerala</w:t>
      </w:r>
      <w:r>
        <w:rPr>
          <w:spacing w:val="-1"/>
        </w:rPr>
        <w:t xml:space="preserve"> </w:t>
      </w:r>
      <w:r>
        <w:t>Forest</w:t>
      </w:r>
      <w:r>
        <w:rPr>
          <w:spacing w:val="-1"/>
        </w:rPr>
        <w:t xml:space="preserve"> </w:t>
      </w:r>
      <w:r>
        <w:t>Research</w:t>
      </w:r>
      <w:r>
        <w:rPr>
          <w:spacing w:val="-1"/>
        </w:rPr>
        <w:t xml:space="preserve"> </w:t>
      </w:r>
      <w:r>
        <w:t>Institute,</w:t>
      </w:r>
      <w:r>
        <w:rPr>
          <w:spacing w:val="-1"/>
        </w:rPr>
        <w:t xml:space="preserve"> </w:t>
      </w:r>
      <w:r>
        <w:t>Peechi,</w:t>
      </w:r>
      <w:r>
        <w:rPr>
          <w:spacing w:val="-1"/>
        </w:rPr>
        <w:t xml:space="preserve"> </w:t>
      </w:r>
      <w:r>
        <w:rPr>
          <w:spacing w:val="-2"/>
        </w:rPr>
        <w:t>India</w:t>
      </w:r>
    </w:p>
    <w:p w14:paraId="29EA7AAD" w14:textId="77777777" w:rsidR="00D87433" w:rsidRDefault="00000000">
      <w:pPr>
        <w:pStyle w:val="BodyText"/>
        <w:spacing w:before="9"/>
        <w:ind w:left="26" w:right="27"/>
        <w:jc w:val="center"/>
      </w:pPr>
      <w:r>
        <w:t xml:space="preserve">* Presenting </w:t>
      </w:r>
      <w:r>
        <w:rPr>
          <w:spacing w:val="-2"/>
        </w:rPr>
        <w:t>author</w:t>
      </w:r>
    </w:p>
    <w:p w14:paraId="23710F2C" w14:textId="77777777" w:rsidR="00D87433" w:rsidRDefault="00D87433">
      <w:pPr>
        <w:pStyle w:val="BodyText"/>
        <w:spacing w:before="97"/>
      </w:pPr>
    </w:p>
    <w:p w14:paraId="435FDA09" w14:textId="6AB9C84C" w:rsidR="00D87433" w:rsidRDefault="00000000">
      <w:pPr>
        <w:pStyle w:val="BodyText"/>
      </w:pPr>
      <w:r>
        <w:t>This</w:t>
      </w:r>
      <w:r>
        <w:rPr>
          <w:spacing w:val="-1"/>
        </w:rPr>
        <w:t xml:space="preserve"> </w:t>
      </w:r>
      <w:r>
        <w:t>is</w:t>
      </w:r>
      <w:r>
        <w:rPr>
          <w:spacing w:val="-1"/>
        </w:rPr>
        <w:t xml:space="preserve"> </w:t>
      </w:r>
      <w:r>
        <w:t>a template</w:t>
      </w:r>
      <w:r>
        <w:rPr>
          <w:spacing w:val="-1"/>
        </w:rPr>
        <w:t xml:space="preserve"> </w:t>
      </w:r>
      <w:r>
        <w:t>for</w:t>
      </w:r>
      <w:r>
        <w:rPr>
          <w:spacing w:val="-1"/>
        </w:rPr>
        <w:t xml:space="preserve"> </w:t>
      </w:r>
      <w:r>
        <w:t>preparing Abstract</w:t>
      </w:r>
      <w:r>
        <w:rPr>
          <w:spacing w:val="-1"/>
        </w:rPr>
        <w:t xml:space="preserve"> </w:t>
      </w:r>
      <w:r>
        <w:t>for the</w:t>
      </w:r>
      <w:r>
        <w:rPr>
          <w:spacing w:val="-1"/>
        </w:rPr>
        <w:t xml:space="preserve"> </w:t>
      </w:r>
      <w:r w:rsidR="008A4208">
        <w:t>8</w:t>
      </w:r>
      <w:r>
        <w:rPr>
          <w:vertAlign w:val="superscript"/>
        </w:rPr>
        <w:t>th</w:t>
      </w:r>
      <w:r>
        <w:rPr>
          <w:spacing w:val="-1"/>
        </w:rPr>
        <w:t xml:space="preserve"> </w:t>
      </w:r>
      <w:r>
        <w:t>India Biodiversity</w:t>
      </w:r>
      <w:r>
        <w:rPr>
          <w:spacing w:val="-1"/>
        </w:rPr>
        <w:t xml:space="preserve"> </w:t>
      </w:r>
      <w:r>
        <w:t>Meet</w:t>
      </w:r>
      <w:r>
        <w:rPr>
          <w:spacing w:val="-1"/>
        </w:rPr>
        <w:t xml:space="preserve"> </w:t>
      </w:r>
      <w:r>
        <w:t>- 20</w:t>
      </w:r>
      <w:r w:rsidR="008A4208">
        <w:t>25</w:t>
      </w:r>
      <w:r>
        <w:t>.</w:t>
      </w:r>
      <w:r>
        <w:rPr>
          <w:spacing w:val="-1"/>
        </w:rPr>
        <w:t xml:space="preserve"> </w:t>
      </w:r>
      <w:r>
        <w:t xml:space="preserve">The </w:t>
      </w:r>
      <w:r>
        <w:rPr>
          <w:spacing w:val="-2"/>
        </w:rPr>
        <w:t>abstract</w:t>
      </w:r>
    </w:p>
    <w:p w14:paraId="4F3C56F2" w14:textId="77777777" w:rsidR="00D87433" w:rsidRDefault="00D87433">
      <w:pPr>
        <w:pStyle w:val="BodyText"/>
        <w:spacing w:before="72"/>
      </w:pPr>
    </w:p>
    <w:p w14:paraId="58E06D49" w14:textId="77777777" w:rsidR="00D87433" w:rsidRDefault="00000000">
      <w:pPr>
        <w:pStyle w:val="BodyText"/>
        <w:spacing w:line="489" w:lineRule="auto"/>
      </w:pPr>
      <w:r>
        <w:t>may ideally contain four sections – Title, name of the authors, their affiliations, abstract and keywords. A spacing of 10pt should be maintained between all the four sections. Times New Roman</w:t>
      </w:r>
      <w:r>
        <w:rPr>
          <w:spacing w:val="-2"/>
        </w:rPr>
        <w:t xml:space="preserve"> </w:t>
      </w:r>
      <w:r>
        <w:t>may</w:t>
      </w:r>
      <w:r>
        <w:rPr>
          <w:spacing w:val="-2"/>
        </w:rPr>
        <w:t xml:space="preserve"> </w:t>
      </w:r>
      <w:r>
        <w:t>be</w:t>
      </w:r>
      <w:r>
        <w:rPr>
          <w:spacing w:val="-2"/>
        </w:rPr>
        <w:t xml:space="preserve"> </w:t>
      </w:r>
      <w:r>
        <w:t>used</w:t>
      </w:r>
      <w:r>
        <w:rPr>
          <w:spacing w:val="-2"/>
        </w:rPr>
        <w:t xml:space="preserve"> </w:t>
      </w:r>
      <w:r>
        <w:t>as</w:t>
      </w:r>
      <w:r>
        <w:rPr>
          <w:spacing w:val="-2"/>
        </w:rPr>
        <w:t xml:space="preserve"> </w:t>
      </w:r>
      <w:r>
        <w:t>the</w:t>
      </w:r>
      <w:r>
        <w:rPr>
          <w:spacing w:val="-2"/>
        </w:rPr>
        <w:t xml:space="preserve"> </w:t>
      </w:r>
      <w:r>
        <w:t>font.</w:t>
      </w:r>
      <w:r>
        <w:rPr>
          <w:spacing w:val="-2"/>
        </w:rPr>
        <w:t xml:space="preserve"> </w:t>
      </w:r>
      <w:r>
        <w:t>The</w:t>
      </w:r>
      <w:r>
        <w:rPr>
          <w:spacing w:val="-2"/>
        </w:rPr>
        <w:t xml:space="preserve"> </w:t>
      </w:r>
      <w:r>
        <w:t>abstract</w:t>
      </w:r>
      <w:r>
        <w:rPr>
          <w:spacing w:val="-2"/>
        </w:rPr>
        <w:t xml:space="preserve"> </w:t>
      </w:r>
      <w:r>
        <w:t>body</w:t>
      </w:r>
      <w:r>
        <w:rPr>
          <w:spacing w:val="-2"/>
        </w:rPr>
        <w:t xml:space="preserve"> </w:t>
      </w:r>
      <w:r>
        <w:t>should</w:t>
      </w:r>
      <w:r>
        <w:rPr>
          <w:spacing w:val="-2"/>
        </w:rPr>
        <w:t xml:space="preserve"> </w:t>
      </w:r>
      <w:r>
        <w:t>be</w:t>
      </w:r>
      <w:r>
        <w:rPr>
          <w:spacing w:val="-2"/>
        </w:rPr>
        <w:t xml:space="preserve"> </w:t>
      </w:r>
      <w:r>
        <w:t>typed</w:t>
      </w:r>
      <w:r>
        <w:rPr>
          <w:spacing w:val="-2"/>
        </w:rPr>
        <w:t xml:space="preserve"> </w:t>
      </w:r>
      <w:r>
        <w:t>with</w:t>
      </w:r>
      <w:r>
        <w:rPr>
          <w:spacing w:val="-2"/>
        </w:rPr>
        <w:t xml:space="preserve"> </w:t>
      </w:r>
      <w:r>
        <w:t>double</w:t>
      </w:r>
      <w:r>
        <w:rPr>
          <w:spacing w:val="-2"/>
        </w:rPr>
        <w:t xml:space="preserve"> </w:t>
      </w:r>
      <w:r>
        <w:t>spacing</w:t>
      </w:r>
      <w:r>
        <w:rPr>
          <w:spacing w:val="-2"/>
        </w:rPr>
        <w:t xml:space="preserve"> </w:t>
      </w:r>
      <w:r>
        <w:t>between lines</w:t>
      </w:r>
      <w:r>
        <w:rPr>
          <w:spacing w:val="-3"/>
        </w:rPr>
        <w:t xml:space="preserve"> </w:t>
      </w:r>
      <w:r>
        <w:t>and</w:t>
      </w:r>
      <w:r>
        <w:rPr>
          <w:spacing w:val="-3"/>
        </w:rPr>
        <w:t xml:space="preserve"> </w:t>
      </w:r>
      <w:r>
        <w:t>6pt</w:t>
      </w:r>
      <w:r>
        <w:rPr>
          <w:spacing w:val="-3"/>
        </w:rPr>
        <w:t xml:space="preserve"> </w:t>
      </w:r>
      <w:r>
        <w:t>spacing</w:t>
      </w:r>
      <w:r>
        <w:rPr>
          <w:spacing w:val="-3"/>
        </w:rPr>
        <w:t xml:space="preserve"> </w:t>
      </w:r>
      <w:r>
        <w:t>between</w:t>
      </w:r>
      <w:r>
        <w:rPr>
          <w:spacing w:val="-3"/>
        </w:rPr>
        <w:t xml:space="preserve"> </w:t>
      </w:r>
      <w:r>
        <w:t>paragraphs.</w:t>
      </w:r>
      <w:r>
        <w:rPr>
          <w:spacing w:val="-3"/>
        </w:rPr>
        <w:t xml:space="preserve"> </w:t>
      </w:r>
      <w:r>
        <w:t>The</w:t>
      </w:r>
      <w:r>
        <w:rPr>
          <w:spacing w:val="-3"/>
        </w:rPr>
        <w:t xml:space="preserve"> </w:t>
      </w:r>
      <w:r>
        <w:t>abstract</w:t>
      </w:r>
      <w:r>
        <w:rPr>
          <w:spacing w:val="-3"/>
        </w:rPr>
        <w:t xml:space="preserve"> </w:t>
      </w:r>
      <w:r>
        <w:t>should</w:t>
      </w:r>
      <w:r>
        <w:rPr>
          <w:spacing w:val="-3"/>
        </w:rPr>
        <w:t xml:space="preserve"> </w:t>
      </w:r>
      <w:r>
        <w:t>be</w:t>
      </w:r>
      <w:r>
        <w:rPr>
          <w:spacing w:val="-3"/>
        </w:rPr>
        <w:t xml:space="preserve"> </w:t>
      </w:r>
      <w:r>
        <w:t>limited</w:t>
      </w:r>
      <w:r>
        <w:rPr>
          <w:spacing w:val="-3"/>
        </w:rPr>
        <w:t xml:space="preserve"> </w:t>
      </w:r>
      <w:r>
        <w:t>to</w:t>
      </w:r>
      <w:r>
        <w:rPr>
          <w:spacing w:val="-3"/>
        </w:rPr>
        <w:t xml:space="preserve"> </w:t>
      </w:r>
      <w:r>
        <w:t>300</w:t>
      </w:r>
      <w:r>
        <w:rPr>
          <w:spacing w:val="-3"/>
        </w:rPr>
        <w:t xml:space="preserve"> </w:t>
      </w:r>
      <w:r>
        <w:t>words</w:t>
      </w:r>
      <w:r>
        <w:rPr>
          <w:spacing w:val="-3"/>
        </w:rPr>
        <w:t xml:space="preserve"> </w:t>
      </w:r>
      <w:r>
        <w:t>including the key words.</w:t>
      </w:r>
    </w:p>
    <w:p w14:paraId="34CD6E86" w14:textId="77777777" w:rsidR="00D87433" w:rsidRDefault="00000000">
      <w:pPr>
        <w:pStyle w:val="BodyText"/>
        <w:spacing w:before="4" w:line="489" w:lineRule="auto"/>
      </w:pPr>
      <w:r>
        <w:t>Title should be bold type, centralized, capitalize each word, 14pt font. Only use italics and text formatting where needed (e.g. genus and species names, genes, etc.). The author names and affiliations</w:t>
      </w:r>
      <w:r>
        <w:rPr>
          <w:spacing w:val="-1"/>
        </w:rPr>
        <w:t xml:space="preserve"> </w:t>
      </w:r>
      <w:r>
        <w:t>may</w:t>
      </w:r>
      <w:r>
        <w:rPr>
          <w:spacing w:val="-1"/>
        </w:rPr>
        <w:t xml:space="preserve"> </w:t>
      </w:r>
      <w:r>
        <w:t>be</w:t>
      </w:r>
      <w:r>
        <w:rPr>
          <w:spacing w:val="-1"/>
        </w:rPr>
        <w:t xml:space="preserve"> </w:t>
      </w:r>
      <w:r>
        <w:t>centralized</w:t>
      </w:r>
      <w:r>
        <w:rPr>
          <w:spacing w:val="-1"/>
        </w:rPr>
        <w:t xml:space="preserve"> </w:t>
      </w:r>
      <w:r>
        <w:t>as</w:t>
      </w:r>
      <w:r>
        <w:rPr>
          <w:spacing w:val="-1"/>
        </w:rPr>
        <w:t xml:space="preserve"> </w:t>
      </w:r>
      <w:r>
        <w:t>given</w:t>
      </w:r>
      <w:r>
        <w:rPr>
          <w:spacing w:val="-1"/>
        </w:rPr>
        <w:t xml:space="preserve"> </w:t>
      </w:r>
      <w:r>
        <w:t>above</w:t>
      </w:r>
      <w:r>
        <w:rPr>
          <w:spacing w:val="-1"/>
        </w:rPr>
        <w:t xml:space="preserve"> </w:t>
      </w:r>
      <w:r>
        <w:t>(12</w:t>
      </w:r>
      <w:r>
        <w:rPr>
          <w:spacing w:val="-1"/>
        </w:rPr>
        <w:t xml:space="preserve"> </w:t>
      </w:r>
      <w:r>
        <w:t>pt</w:t>
      </w:r>
      <w:r>
        <w:rPr>
          <w:spacing w:val="-1"/>
        </w:rPr>
        <w:t xml:space="preserve"> </w:t>
      </w:r>
      <w:r>
        <w:t>font).</w:t>
      </w:r>
      <w:r>
        <w:rPr>
          <w:spacing w:val="-1"/>
        </w:rPr>
        <w:t xml:space="preserve"> </w:t>
      </w:r>
      <w:r>
        <w:t>Use</w:t>
      </w:r>
      <w:r>
        <w:rPr>
          <w:spacing w:val="-1"/>
        </w:rPr>
        <w:t xml:space="preserve"> </w:t>
      </w:r>
      <w:r>
        <w:t>bold,</w:t>
      </w:r>
      <w:r>
        <w:rPr>
          <w:spacing w:val="-1"/>
        </w:rPr>
        <w:t xml:space="preserve"> </w:t>
      </w:r>
      <w:r>
        <w:t>12pt</w:t>
      </w:r>
      <w:r>
        <w:rPr>
          <w:spacing w:val="-1"/>
        </w:rPr>
        <w:t xml:space="preserve"> </w:t>
      </w:r>
      <w:r>
        <w:t>font</w:t>
      </w:r>
      <w:r>
        <w:rPr>
          <w:spacing w:val="-1"/>
        </w:rPr>
        <w:t xml:space="preserve"> </w:t>
      </w:r>
      <w:r>
        <w:t>and</w:t>
      </w:r>
      <w:r>
        <w:rPr>
          <w:spacing w:val="-1"/>
        </w:rPr>
        <w:t xml:space="preserve"> </w:t>
      </w:r>
      <w:r>
        <w:t>left</w:t>
      </w:r>
      <w:r>
        <w:rPr>
          <w:spacing w:val="-1"/>
        </w:rPr>
        <w:t xml:space="preserve"> </w:t>
      </w:r>
      <w:r>
        <w:t>alignment for</w:t>
      </w:r>
      <w:r>
        <w:rPr>
          <w:spacing w:val="-3"/>
        </w:rPr>
        <w:t xml:space="preserve"> </w:t>
      </w:r>
      <w:r>
        <w:t>the</w:t>
      </w:r>
      <w:r>
        <w:rPr>
          <w:spacing w:val="-3"/>
        </w:rPr>
        <w:t xml:space="preserve"> </w:t>
      </w:r>
      <w:r>
        <w:t>heading</w:t>
      </w:r>
      <w:r>
        <w:rPr>
          <w:spacing w:val="-3"/>
        </w:rPr>
        <w:t xml:space="preserve"> </w:t>
      </w:r>
      <w:r>
        <w:t>Keywords.</w:t>
      </w:r>
      <w:r>
        <w:rPr>
          <w:spacing w:val="-3"/>
        </w:rPr>
        <w:t xml:space="preserve"> </w:t>
      </w:r>
      <w:r>
        <w:t>Key</w:t>
      </w:r>
      <w:r>
        <w:rPr>
          <w:spacing w:val="-3"/>
        </w:rPr>
        <w:t xml:space="preserve"> </w:t>
      </w:r>
      <w:r>
        <w:t>words</w:t>
      </w:r>
      <w:r>
        <w:rPr>
          <w:spacing w:val="-3"/>
        </w:rPr>
        <w:t xml:space="preserve"> </w:t>
      </w:r>
      <w:r>
        <w:t>should</w:t>
      </w:r>
      <w:r>
        <w:rPr>
          <w:spacing w:val="-3"/>
        </w:rPr>
        <w:t xml:space="preserve"> </w:t>
      </w:r>
      <w:r>
        <w:t>be</w:t>
      </w:r>
      <w:r>
        <w:rPr>
          <w:spacing w:val="-3"/>
        </w:rPr>
        <w:t xml:space="preserve"> </w:t>
      </w:r>
      <w:r>
        <w:t>limited</w:t>
      </w:r>
      <w:r>
        <w:rPr>
          <w:spacing w:val="-3"/>
        </w:rPr>
        <w:t xml:space="preserve"> </w:t>
      </w:r>
      <w:r>
        <w:t>to</w:t>
      </w:r>
      <w:r>
        <w:rPr>
          <w:spacing w:val="-3"/>
        </w:rPr>
        <w:t xml:space="preserve"> </w:t>
      </w:r>
      <w:r>
        <w:t>5</w:t>
      </w:r>
      <w:r>
        <w:rPr>
          <w:spacing w:val="-3"/>
        </w:rPr>
        <w:t xml:space="preserve"> </w:t>
      </w:r>
      <w:r>
        <w:t>and</w:t>
      </w:r>
      <w:r>
        <w:rPr>
          <w:spacing w:val="-3"/>
        </w:rPr>
        <w:t xml:space="preserve"> </w:t>
      </w:r>
      <w:r>
        <w:t>must</w:t>
      </w:r>
      <w:r>
        <w:rPr>
          <w:spacing w:val="-3"/>
        </w:rPr>
        <w:t xml:space="preserve"> </w:t>
      </w:r>
      <w:r>
        <w:t>be</w:t>
      </w:r>
      <w:r>
        <w:rPr>
          <w:spacing w:val="-3"/>
        </w:rPr>
        <w:t xml:space="preserve"> </w:t>
      </w:r>
      <w:r>
        <w:t>in</w:t>
      </w:r>
      <w:r>
        <w:rPr>
          <w:spacing w:val="-3"/>
        </w:rPr>
        <w:t xml:space="preserve"> </w:t>
      </w:r>
      <w:r>
        <w:t>lowercase,</w:t>
      </w:r>
      <w:r>
        <w:rPr>
          <w:spacing w:val="-3"/>
        </w:rPr>
        <w:t xml:space="preserve"> </w:t>
      </w:r>
      <w:r>
        <w:t>11pt</w:t>
      </w:r>
      <w:r>
        <w:rPr>
          <w:spacing w:val="-3"/>
        </w:rPr>
        <w:t xml:space="preserve"> </w:t>
      </w:r>
      <w:r>
        <w:t>font, and separated by semicolon (;).</w:t>
      </w:r>
    </w:p>
    <w:p w14:paraId="4815DED3" w14:textId="77777777" w:rsidR="00D87433" w:rsidRDefault="00000000">
      <w:pPr>
        <w:spacing w:before="4"/>
        <w:rPr>
          <w:b/>
          <w:sz w:val="24"/>
        </w:rPr>
      </w:pPr>
      <w:r>
        <w:rPr>
          <w:b/>
          <w:spacing w:val="-2"/>
          <w:sz w:val="24"/>
        </w:rPr>
        <w:t>Keywords</w:t>
      </w:r>
    </w:p>
    <w:p w14:paraId="0A121DD2" w14:textId="77777777" w:rsidR="00D87433" w:rsidRDefault="00D87433">
      <w:pPr>
        <w:pStyle w:val="BodyText"/>
        <w:spacing w:before="11"/>
        <w:rPr>
          <w:b/>
        </w:rPr>
      </w:pPr>
    </w:p>
    <w:p w14:paraId="740EBA9B" w14:textId="77777777" w:rsidR="00D87433" w:rsidRDefault="00000000">
      <w:pPr>
        <w:pStyle w:val="BodyText"/>
        <w:spacing w:before="1"/>
      </w:pPr>
      <w:r>
        <w:t xml:space="preserve">Template; workshop; invasive; font; </w:t>
      </w:r>
      <w:r>
        <w:rPr>
          <w:spacing w:val="-2"/>
        </w:rPr>
        <w:t>spacing</w:t>
      </w:r>
    </w:p>
    <w:sectPr w:rsidR="00D87433">
      <w:type w:val="continuous"/>
      <w:pgSz w:w="12240" w:h="15840"/>
      <w:pgMar w:top="12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87433"/>
    <w:rsid w:val="00652735"/>
    <w:rsid w:val="008A4208"/>
    <w:rsid w:val="00D874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5352"/>
  <w15:docId w15:val="{7B43F5C4-5CF1-4252-92FD-D7E6D171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26" w:right="2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Ecology Lab</cp:lastModifiedBy>
  <cp:revision>2</cp:revision>
  <dcterms:created xsi:type="dcterms:W3CDTF">2025-01-27T11:42:00Z</dcterms:created>
  <dcterms:modified xsi:type="dcterms:W3CDTF">2025-01-27T11:44:00Z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LastSaved">
    <vt:filetime>2025-01-27T00:00:00Z</vt:filetime>
  </property>
  <property fmtid="{D5CDD505-2E9C-101B-9397-08002B2CF9AE}" pid="4" name="Producer">
    <vt:lpwstr>Skia/PDF m73</vt:lpwstr>
  </property>
</Properties>
</file>